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1年65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超值宝1年6</w:t>
            </w:r>
            <w:r>
              <w:rPr>
                <w:rFonts w:hint="eastAsia" w:ascii="仿宋" w:hAnsi="仿宋" w:eastAsia="仿宋"/>
                <w:kern w:val="0"/>
                <w:szCs w:val="21"/>
                <w:shd w:val="clear" w:color="auto" w:fill="FFFFFF"/>
                <w:lang w:val="en-US" w:eastAsia="zh-CN"/>
              </w:rPr>
              <w:t>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197,310,000.00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5.00%-5.40%/年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户名：工商银行贵阳农商银行超值宝１年６５期理财产品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账号：3602003829200462574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-256,268.14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3,146,528.23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204,923,199.92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1.0386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1.56 </w:t>
            </w:r>
          </w:p>
        </w:tc>
        <w:tc>
          <w:tcPr>
            <w:tcW w:w="3560"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3.86 </w:t>
            </w:r>
          </w:p>
        </w:tc>
        <w:tc>
          <w:tcPr>
            <w:tcW w:w="3560"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3.49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w:t>
      </w:r>
      <w:r>
        <w:rPr>
          <w:rFonts w:hint="eastAsia" w:ascii="仿宋" w:hAnsi="仿宋" w:eastAsia="仿宋"/>
          <w:szCs w:val="21"/>
          <w:shd w:val="clear" w:color="auto" w:fill="FFFFFF"/>
          <w:lang w:val="en-US" w:eastAsia="zh-CN"/>
        </w:rPr>
        <w:t>2021年1月</w:t>
      </w:r>
      <w:r>
        <w:rPr>
          <w:rFonts w:hint="eastAsia" w:ascii="仿宋" w:hAnsi="仿宋" w:eastAsia="仿宋"/>
          <w:color w:val="000000"/>
          <w:szCs w:val="21"/>
        </w:rPr>
        <w:t>成立以来，累计管理规模</w:t>
      </w:r>
      <w:r>
        <w:rPr>
          <w:rFonts w:hint="eastAsia" w:ascii="仿宋" w:hAnsi="仿宋" w:eastAsia="仿宋"/>
          <w:color w:val="000000"/>
          <w:szCs w:val="21"/>
          <w:lang w:val="en-US" w:eastAsia="zh-CN"/>
        </w:rPr>
        <w:t>2.05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1.0386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highlight w:val="none"/>
          <w:lang w:val="en-US" w:eastAsia="zh-CN"/>
        </w:rPr>
        <w:t>1.56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126,693,117.99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61.60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神州盈悦1号集合计划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78,967,876.27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38.40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205,660,994.26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205,660,994.26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191.68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205,661,185.94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3,030,450,284.75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86.18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22,958,600.00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326,947,255.07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92"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16,287,857.81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119,627,121.81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3,516,271,119.44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252,957,500.00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14天债券协议回购_206014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161,899,000.00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141,403,600.00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109,944,000.00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99,938,500.00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99,318,560.00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95,280,000.00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95,081,000.00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1,283,956,935.00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36.51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QtJwjqXpn6aYT+99RpE+lvU8vqE=" w:salt="1+VuC3yrNeROSfOvqCqsw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35A56E1"/>
    <w:rsid w:val="074F5870"/>
    <w:rsid w:val="077D1837"/>
    <w:rsid w:val="08C10319"/>
    <w:rsid w:val="0C1169C9"/>
    <w:rsid w:val="0D1E78E3"/>
    <w:rsid w:val="0DE87DCE"/>
    <w:rsid w:val="10356E08"/>
    <w:rsid w:val="109E69E3"/>
    <w:rsid w:val="134F5BC1"/>
    <w:rsid w:val="14A17047"/>
    <w:rsid w:val="14E74041"/>
    <w:rsid w:val="153D2966"/>
    <w:rsid w:val="15882635"/>
    <w:rsid w:val="18730D27"/>
    <w:rsid w:val="188B46A5"/>
    <w:rsid w:val="195F6954"/>
    <w:rsid w:val="1C311D75"/>
    <w:rsid w:val="1E926EF1"/>
    <w:rsid w:val="20F97D3D"/>
    <w:rsid w:val="20FE7807"/>
    <w:rsid w:val="2AA204DB"/>
    <w:rsid w:val="2D537C03"/>
    <w:rsid w:val="2DA559AA"/>
    <w:rsid w:val="2FCD2C4F"/>
    <w:rsid w:val="311B063E"/>
    <w:rsid w:val="364502B2"/>
    <w:rsid w:val="38721494"/>
    <w:rsid w:val="394F4B22"/>
    <w:rsid w:val="3BFC187B"/>
    <w:rsid w:val="3D305393"/>
    <w:rsid w:val="3F524561"/>
    <w:rsid w:val="4218718A"/>
    <w:rsid w:val="46776F3C"/>
    <w:rsid w:val="4B8C4F4E"/>
    <w:rsid w:val="4D1108E2"/>
    <w:rsid w:val="4EE378EB"/>
    <w:rsid w:val="50D46540"/>
    <w:rsid w:val="525A74F2"/>
    <w:rsid w:val="55323E2B"/>
    <w:rsid w:val="55744624"/>
    <w:rsid w:val="57FE5038"/>
    <w:rsid w:val="58DF7C14"/>
    <w:rsid w:val="5E660FCE"/>
    <w:rsid w:val="614C6344"/>
    <w:rsid w:val="64DB1A48"/>
    <w:rsid w:val="64F431AF"/>
    <w:rsid w:val="673B4350"/>
    <w:rsid w:val="67855A67"/>
    <w:rsid w:val="67DF73FA"/>
    <w:rsid w:val="692A41F0"/>
    <w:rsid w:val="69E56B1B"/>
    <w:rsid w:val="6C7928C7"/>
    <w:rsid w:val="705B15C4"/>
    <w:rsid w:val="72B166F7"/>
    <w:rsid w:val="78F3167F"/>
    <w:rsid w:val="7AE41B27"/>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1.0228</c:v>
                </c:pt>
                <c:pt idx="1">
                  <c:v>1.0229</c:v>
                </c:pt>
                <c:pt idx="2">
                  <c:v>1.0229</c:v>
                </c:pt>
                <c:pt idx="3">
                  <c:v>1.0229</c:v>
                </c:pt>
                <c:pt idx="4">
                  <c:v>1.0236</c:v>
                </c:pt>
                <c:pt idx="5">
                  <c:v>1.0237</c:v>
                </c:pt>
                <c:pt idx="6">
                  <c:v>1.0239</c:v>
                </c:pt>
                <c:pt idx="7">
                  <c:v>1.0243</c:v>
                </c:pt>
                <c:pt idx="8">
                  <c:v>1.024</c:v>
                </c:pt>
                <c:pt idx="9">
                  <c:v>1.024</c:v>
                </c:pt>
                <c:pt idx="10">
                  <c:v>1.024</c:v>
                </c:pt>
                <c:pt idx="11">
                  <c:v>1.0246</c:v>
                </c:pt>
                <c:pt idx="12">
                  <c:v>1.0248</c:v>
                </c:pt>
                <c:pt idx="13">
                  <c:v>1.0251</c:v>
                </c:pt>
                <c:pt idx="14">
                  <c:v>1.0252</c:v>
                </c:pt>
                <c:pt idx="15">
                  <c:v>1.0255</c:v>
                </c:pt>
                <c:pt idx="16">
                  <c:v>1.0255</c:v>
                </c:pt>
                <c:pt idx="17">
                  <c:v>1.0254</c:v>
                </c:pt>
                <c:pt idx="18">
                  <c:v>1.0261</c:v>
                </c:pt>
                <c:pt idx="19">
                  <c:v>1.0263</c:v>
                </c:pt>
                <c:pt idx="20">
                  <c:v>1.0265</c:v>
                </c:pt>
                <c:pt idx="21">
                  <c:v>1.0268</c:v>
                </c:pt>
                <c:pt idx="22">
                  <c:v>1.027</c:v>
                </c:pt>
                <c:pt idx="23">
                  <c:v>1.027</c:v>
                </c:pt>
                <c:pt idx="24">
                  <c:v>1.0269</c:v>
                </c:pt>
                <c:pt idx="25">
                  <c:v>1.0276</c:v>
                </c:pt>
                <c:pt idx="26">
                  <c:v>1.0277</c:v>
                </c:pt>
                <c:pt idx="27">
                  <c:v>1.0279</c:v>
                </c:pt>
                <c:pt idx="28">
                  <c:v>1.0281</c:v>
                </c:pt>
                <c:pt idx="29">
                  <c:v>1.0283</c:v>
                </c:pt>
                <c:pt idx="30">
                  <c:v>1.0282</c:v>
                </c:pt>
                <c:pt idx="31">
                  <c:v>1.0282</c:v>
                </c:pt>
                <c:pt idx="32">
                  <c:v>1.0288</c:v>
                </c:pt>
                <c:pt idx="33">
                  <c:v>1.0291</c:v>
                </c:pt>
                <c:pt idx="34">
                  <c:v>1.0292</c:v>
                </c:pt>
                <c:pt idx="35">
                  <c:v>1.0294</c:v>
                </c:pt>
                <c:pt idx="36">
                  <c:v>1.0295</c:v>
                </c:pt>
                <c:pt idx="37">
                  <c:v>1.0295</c:v>
                </c:pt>
                <c:pt idx="38">
                  <c:v>1.0295</c:v>
                </c:pt>
                <c:pt idx="39">
                  <c:v>1.0301</c:v>
                </c:pt>
                <c:pt idx="40">
                  <c:v>1.0302</c:v>
                </c:pt>
                <c:pt idx="41">
                  <c:v>1.0302</c:v>
                </c:pt>
                <c:pt idx="42">
                  <c:v>1.0304</c:v>
                </c:pt>
                <c:pt idx="43">
                  <c:v>1.0305</c:v>
                </c:pt>
                <c:pt idx="44">
                  <c:v>1.0305</c:v>
                </c:pt>
                <c:pt idx="45">
                  <c:v>1.0305</c:v>
                </c:pt>
                <c:pt idx="46">
                  <c:v>1.031</c:v>
                </c:pt>
                <c:pt idx="47">
                  <c:v>1.0312</c:v>
                </c:pt>
                <c:pt idx="48">
                  <c:v>1.0313</c:v>
                </c:pt>
                <c:pt idx="49">
                  <c:v>1.0315</c:v>
                </c:pt>
                <c:pt idx="50">
                  <c:v>1.0317</c:v>
                </c:pt>
                <c:pt idx="51">
                  <c:v>1.0317</c:v>
                </c:pt>
                <c:pt idx="52">
                  <c:v>1.0317</c:v>
                </c:pt>
                <c:pt idx="53">
                  <c:v>1.0323</c:v>
                </c:pt>
                <c:pt idx="54">
                  <c:v>1.0326</c:v>
                </c:pt>
                <c:pt idx="55">
                  <c:v>1.0327</c:v>
                </c:pt>
                <c:pt idx="56">
                  <c:v>1.0326</c:v>
                </c:pt>
                <c:pt idx="57">
                  <c:v>1.0328</c:v>
                </c:pt>
                <c:pt idx="58">
                  <c:v>1.0328</c:v>
                </c:pt>
                <c:pt idx="59">
                  <c:v>1.0328</c:v>
                </c:pt>
                <c:pt idx="60">
                  <c:v>1.0333</c:v>
                </c:pt>
                <c:pt idx="61">
                  <c:v>1.0335</c:v>
                </c:pt>
                <c:pt idx="62">
                  <c:v>1.0336</c:v>
                </c:pt>
                <c:pt idx="63">
                  <c:v>1.0338</c:v>
                </c:pt>
                <c:pt idx="64">
                  <c:v>1.034</c:v>
                </c:pt>
                <c:pt idx="65">
                  <c:v>1.034</c:v>
                </c:pt>
                <c:pt idx="66">
                  <c:v>1.034</c:v>
                </c:pt>
                <c:pt idx="67">
                  <c:v>1.0345</c:v>
                </c:pt>
                <c:pt idx="68">
                  <c:v>1.0346</c:v>
                </c:pt>
                <c:pt idx="69">
                  <c:v>1.0348</c:v>
                </c:pt>
                <c:pt idx="70">
                  <c:v>1.035</c:v>
                </c:pt>
                <c:pt idx="71">
                  <c:v>1.0351</c:v>
                </c:pt>
                <c:pt idx="72">
                  <c:v>1.0351</c:v>
                </c:pt>
                <c:pt idx="73">
                  <c:v>1.0351</c:v>
                </c:pt>
                <c:pt idx="74">
                  <c:v>1.0358</c:v>
                </c:pt>
                <c:pt idx="75">
                  <c:v>1.0359</c:v>
                </c:pt>
                <c:pt idx="76">
                  <c:v>1.0361</c:v>
                </c:pt>
                <c:pt idx="77">
                  <c:v>1.0362</c:v>
                </c:pt>
                <c:pt idx="78">
                  <c:v>1.0363</c:v>
                </c:pt>
                <c:pt idx="79">
                  <c:v>1.0363</c:v>
                </c:pt>
                <c:pt idx="80">
                  <c:v>1.0363</c:v>
                </c:pt>
                <c:pt idx="81">
                  <c:v>1.0362</c:v>
                </c:pt>
                <c:pt idx="82">
                  <c:v>1.0362</c:v>
                </c:pt>
                <c:pt idx="83">
                  <c:v>1.0372</c:v>
                </c:pt>
                <c:pt idx="84">
                  <c:v>1.0375</c:v>
                </c:pt>
                <c:pt idx="85">
                  <c:v>1.0376</c:v>
                </c:pt>
                <c:pt idx="86">
                  <c:v>1.0376</c:v>
                </c:pt>
                <c:pt idx="87">
                  <c:v>1.0376</c:v>
                </c:pt>
                <c:pt idx="88">
                  <c:v>1.0381</c:v>
                </c:pt>
                <c:pt idx="89">
                  <c:v>1.0383</c:v>
                </c:pt>
                <c:pt idx="90">
                  <c:v>1.0384</c:v>
                </c:pt>
                <c:pt idx="91">
                  <c:v>1.0386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0.000195579894386899</c:v>
                </c:pt>
                <c:pt idx="1">
                  <c:v>0.000293369841580349</c:v>
                </c:pt>
                <c:pt idx="2">
                  <c:v>0.000293369841580349</c:v>
                </c:pt>
                <c:pt idx="3">
                  <c:v>0.000293369841580349</c:v>
                </c:pt>
                <c:pt idx="4">
                  <c:v>0.000977899471934496</c:v>
                </c:pt>
                <c:pt idx="5">
                  <c:v>0.00107568941912772</c:v>
                </c:pt>
                <c:pt idx="6">
                  <c:v>0.00127126931351462</c:v>
                </c:pt>
                <c:pt idx="7">
                  <c:v>0.00166242910228842</c:v>
                </c:pt>
                <c:pt idx="8">
                  <c:v>0.00136905926070807</c:v>
                </c:pt>
                <c:pt idx="9">
                  <c:v>0.00136905926070807</c:v>
                </c:pt>
                <c:pt idx="10">
                  <c:v>0.00136905926070807</c:v>
                </c:pt>
                <c:pt idx="11">
                  <c:v>0.00195579894386855</c:v>
                </c:pt>
                <c:pt idx="12">
                  <c:v>0.00215137883825545</c:v>
                </c:pt>
                <c:pt idx="13">
                  <c:v>0.00244474867983557</c:v>
                </c:pt>
                <c:pt idx="14">
                  <c:v>0.00254253862702902</c:v>
                </c:pt>
                <c:pt idx="15">
                  <c:v>0.00283590846860959</c:v>
                </c:pt>
                <c:pt idx="16">
                  <c:v>0.00283590846860959</c:v>
                </c:pt>
                <c:pt idx="17">
                  <c:v>0.00273811852141614</c:v>
                </c:pt>
                <c:pt idx="18">
                  <c:v>0.00342264815177007</c:v>
                </c:pt>
                <c:pt idx="19">
                  <c:v>0.00361822804615697</c:v>
                </c:pt>
                <c:pt idx="20">
                  <c:v>0.00381380794054365</c:v>
                </c:pt>
                <c:pt idx="21">
                  <c:v>0.00410717778212399</c:v>
                </c:pt>
                <c:pt idx="22">
                  <c:v>0.00430275767651089</c:v>
                </c:pt>
                <c:pt idx="23">
                  <c:v>0.00430275767651089</c:v>
                </c:pt>
                <c:pt idx="24">
                  <c:v>0.00420496772931744</c:v>
                </c:pt>
                <c:pt idx="25">
                  <c:v>0.00488949735967159</c:v>
                </c:pt>
                <c:pt idx="26">
                  <c:v>0.00498728730686504</c:v>
                </c:pt>
                <c:pt idx="27">
                  <c:v>0.00518286720125172</c:v>
                </c:pt>
                <c:pt idx="28">
                  <c:v>0.00537844709563862</c:v>
                </c:pt>
                <c:pt idx="29">
                  <c:v>0.00557402699002552</c:v>
                </c:pt>
                <c:pt idx="30">
                  <c:v>0.00547623704283207</c:v>
                </c:pt>
                <c:pt idx="31">
                  <c:v>0.00547623704283207</c:v>
                </c:pt>
                <c:pt idx="32">
                  <c:v>0.00606297672599254</c:v>
                </c:pt>
                <c:pt idx="33">
                  <c:v>0.00635634656757289</c:v>
                </c:pt>
                <c:pt idx="34">
                  <c:v>0.00645413651476612</c:v>
                </c:pt>
                <c:pt idx="35">
                  <c:v>0.00664971640915324</c:v>
                </c:pt>
                <c:pt idx="36">
                  <c:v>0.00674750635634669</c:v>
                </c:pt>
                <c:pt idx="37">
                  <c:v>0.00674750635634669</c:v>
                </c:pt>
                <c:pt idx="38">
                  <c:v>0.00674750635634669</c:v>
                </c:pt>
                <c:pt idx="39">
                  <c:v>0.00733424603950716</c:v>
                </c:pt>
                <c:pt idx="40">
                  <c:v>0.00743203598670061</c:v>
                </c:pt>
                <c:pt idx="41">
                  <c:v>0.00743203598670061</c:v>
                </c:pt>
                <c:pt idx="42">
                  <c:v>0.00762761588108751</c:v>
                </c:pt>
                <c:pt idx="43">
                  <c:v>0.00772540582828096</c:v>
                </c:pt>
                <c:pt idx="44">
                  <c:v>0.00772540582828096</c:v>
                </c:pt>
                <c:pt idx="45">
                  <c:v>0.00772540582828096</c:v>
                </c:pt>
                <c:pt idx="46">
                  <c:v>0.00821435556424799</c:v>
                </c:pt>
                <c:pt idx="47">
                  <c:v>0.00840993545863489</c:v>
                </c:pt>
                <c:pt idx="48">
                  <c:v>0.00850772540582834</c:v>
                </c:pt>
                <c:pt idx="49">
                  <c:v>0.00870330530021524</c:v>
                </c:pt>
                <c:pt idx="50">
                  <c:v>0.00889888519460214</c:v>
                </c:pt>
                <c:pt idx="51">
                  <c:v>0.00889888519460214</c:v>
                </c:pt>
                <c:pt idx="52">
                  <c:v>0.00889888519460214</c:v>
                </c:pt>
                <c:pt idx="53">
                  <c:v>0.00948562487776261</c:v>
                </c:pt>
                <c:pt idx="54">
                  <c:v>0.00977899471934296</c:v>
                </c:pt>
                <c:pt idx="55">
                  <c:v>0.00987678466653619</c:v>
                </c:pt>
                <c:pt idx="56">
                  <c:v>0.00977899471934296</c:v>
                </c:pt>
                <c:pt idx="57">
                  <c:v>0.00997457461372964</c:v>
                </c:pt>
                <c:pt idx="58">
                  <c:v>0.00997457461372964</c:v>
                </c:pt>
                <c:pt idx="59">
                  <c:v>0.00997457461372964</c:v>
                </c:pt>
                <c:pt idx="60">
                  <c:v>0.0104635243496971</c:v>
                </c:pt>
                <c:pt idx="61">
                  <c:v>0.0106591042440838</c:v>
                </c:pt>
                <c:pt idx="62">
                  <c:v>0.0107568941912772</c:v>
                </c:pt>
                <c:pt idx="63">
                  <c:v>0.0109524740856641</c:v>
                </c:pt>
                <c:pt idx="64">
                  <c:v>0.011148053980051</c:v>
                </c:pt>
                <c:pt idx="65">
                  <c:v>0.011148053980051</c:v>
                </c:pt>
                <c:pt idx="66">
                  <c:v>0.011148053980051</c:v>
                </c:pt>
                <c:pt idx="67">
                  <c:v>0.0116370037160181</c:v>
                </c:pt>
                <c:pt idx="68">
                  <c:v>0.0117347936632115</c:v>
                </c:pt>
                <c:pt idx="69">
                  <c:v>0.0119303735575982</c:v>
                </c:pt>
                <c:pt idx="70">
                  <c:v>0.0121259534519851</c:v>
                </c:pt>
                <c:pt idx="71">
                  <c:v>0.0122237433991785</c:v>
                </c:pt>
                <c:pt idx="72">
                  <c:v>0.0122237433991785</c:v>
                </c:pt>
                <c:pt idx="73">
                  <c:v>0.0122237433991785</c:v>
                </c:pt>
                <c:pt idx="74">
                  <c:v>0.0129082730295327</c:v>
                </c:pt>
                <c:pt idx="75">
                  <c:v>0.0130060629767261</c:v>
                </c:pt>
                <c:pt idx="76">
                  <c:v>0.0132016428711128</c:v>
                </c:pt>
                <c:pt idx="77">
                  <c:v>0.0132994328183063</c:v>
                </c:pt>
                <c:pt idx="78">
                  <c:v>0.0133972227654997</c:v>
                </c:pt>
                <c:pt idx="79">
                  <c:v>0.0133972227654997</c:v>
                </c:pt>
                <c:pt idx="80">
                  <c:v>0.0133972227654997</c:v>
                </c:pt>
                <c:pt idx="81">
                  <c:v>0.0132994328183063</c:v>
                </c:pt>
                <c:pt idx="82">
                  <c:v>0.0132994328183063</c:v>
                </c:pt>
                <c:pt idx="83">
                  <c:v>0.0142773322902405</c:v>
                </c:pt>
                <c:pt idx="84">
                  <c:v>0.0145707021318209</c:v>
                </c:pt>
                <c:pt idx="85">
                  <c:v>0.0146684920790143</c:v>
                </c:pt>
                <c:pt idx="86">
                  <c:v>0.0146684920790143</c:v>
                </c:pt>
                <c:pt idx="87">
                  <c:v>0.0146684920790143</c:v>
                </c:pt>
                <c:pt idx="88">
                  <c:v>0.0151574418149816</c:v>
                </c:pt>
                <c:pt idx="89">
                  <c:v>0.0153530217093683</c:v>
                </c:pt>
                <c:pt idx="90">
                  <c:v>0.0154508116565617</c:v>
                </c:pt>
                <c:pt idx="91">
                  <c:v>0.0156463915509486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2021-10-28T03:19:38Z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5EF17788C34C4FEEB04A44F111257E3C</vt:lpwstr>
  </property>
</Properties>
</file>